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附件4</w:t>
      </w:r>
    </w:p>
    <w:tbl>
      <w:tblPr>
        <w:tblStyle w:val="5"/>
        <w:tblpPr w:leftFromText="180" w:rightFromText="180" w:vertAnchor="page" w:horzAnchor="page" w:tblpX="1781" w:tblpY="1835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2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35"/>
                <w:szCs w:val="35"/>
              </w:rPr>
            </w:pPr>
          </w:p>
          <w:p>
            <w:pPr>
              <w:widowControl/>
              <w:jc w:val="center"/>
              <w:outlineLvl w:val="2"/>
              <w:rPr>
                <w:rFonts w:hint="eastAsia" w:ascii="黑体" w:hAnsi="黑体" w:eastAsia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  <w:t>中华人民共和国</w:t>
            </w:r>
          </w:p>
          <w:p>
            <w:pPr>
              <w:widowControl/>
              <w:jc w:val="center"/>
              <w:outlineLvl w:val="2"/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>
            <w:pPr>
              <w:widowControl/>
              <w:spacing w:line="360" w:lineRule="auto"/>
              <w:ind w:firstLine="360" w:firstLineChars="200"/>
              <w:jc w:val="center"/>
              <w:rPr>
                <w:rFonts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>
            <w:pPr>
              <w:widowControl/>
              <w:spacing w:line="360" w:lineRule="auto"/>
              <w:ind w:firstLine="360" w:firstLineChars="200"/>
              <w:jc w:val="right"/>
              <w:rPr>
                <w:rFonts w:cs="黑体" w:asciiTheme="minorEastAsia" w:hAnsiTheme="minorEastAsia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>
            <w:pPr>
              <w:widowControl/>
              <w:spacing w:line="440" w:lineRule="exact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设工程符合国土空间规划和用途管制要求，颁发此证。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2" w:firstLineChars="200"/>
              <w:jc w:val="center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>
            <w:pPr>
              <w:widowControl/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333333"/>
                <w:kern w:val="0"/>
                <w:sz w:val="24"/>
              </w:rPr>
              <w:t xml:space="preserve">  日   期</w:t>
            </w:r>
          </w:p>
        </w:tc>
      </w:tr>
    </w:tbl>
    <w:tbl>
      <w:tblPr>
        <w:tblStyle w:val="5"/>
        <w:tblpPr w:leftFromText="180" w:rightFromText="180" w:vertAnchor="page" w:horzAnchor="page" w:tblpX="8736" w:tblpY="1821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5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tbl>
            <w:tblPr>
              <w:tblStyle w:val="6"/>
              <w:tblW w:w="0" w:type="auto"/>
              <w:tblInd w:w="279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3"/>
              <w:gridCol w:w="3260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建设单位（个人）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3" w:hRule="atLeast"/>
              </w:trPr>
              <w:tc>
                <w:tcPr>
                  <w:tcW w:w="5103" w:type="dxa"/>
                  <w:gridSpan w:val="2"/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附图及附件名称</w:t>
                  </w:r>
                </w:p>
              </w:tc>
            </w:tr>
          </w:tbl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、 依法应当取得本证，但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违反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行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为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审核同意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变更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及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发证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/>
    <w:p>
      <w:pPr>
        <w:rPr>
          <w:rFonts w:hint="eastAsia"/>
        </w:rPr>
      </w:pPr>
    </w:p>
    <w:sectPr>
      <w:pgSz w:w="16838" w:h="11906" w:orient="landscape"/>
      <w:pgMar w:top="1134" w:right="1440" w:bottom="1797" w:left="1440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EC1A89"/>
    <w:rsid w:val="00F30B62"/>
    <w:rsid w:val="00F346DC"/>
    <w:rsid w:val="00FA75ED"/>
    <w:rsid w:val="24FB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1">
    <w:name w:val="txtcent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FD8717-2A25-4A26-9787-03F905666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35</TotalTime>
  <ScaleCrop>false</ScaleCrop>
  <LinksUpToDate>false</LinksUpToDate>
  <CharactersWithSpaces>469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2019-12-05T01:03:00Z</dcterms:created>
  <dc:creator>lenovo</dc:creator>
  <cp:lastModifiedBy>林东纯</cp:lastModifiedBy>
  <cp:lastPrinted>2019-12-12T01:46:00Z</cp:lastPrinted>
  <dcterms:modified xsi:type="dcterms:W3CDTF">2023-08-23T07:56:30Z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